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86" w:rsidRPr="00483B86" w:rsidRDefault="00483B86" w:rsidP="002C0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ОГСЭ.02 История</w:t>
      </w:r>
    </w:p>
    <w:p w:rsidR="00483B86" w:rsidRPr="00483B86" w:rsidRDefault="00483B86" w:rsidP="002C02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83B86">
        <w:rPr>
          <w:sz w:val="28"/>
          <w:szCs w:val="28"/>
        </w:rPr>
        <w:t>19.02.10 Технология продукции общественного питания</w:t>
      </w:r>
    </w:p>
    <w:p w:rsidR="00483B86" w:rsidRPr="00D24BEC" w:rsidRDefault="00483B86" w:rsidP="002C02D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истории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483B86" w:rsidRPr="002C02D3" w:rsidRDefault="00483B86" w:rsidP="002C02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02D3">
        <w:rPr>
          <w:color w:val="000000"/>
        </w:rPr>
        <w:t xml:space="preserve">- </w:t>
      </w:r>
      <w:r w:rsidR="002C02D3">
        <w:rPr>
          <w:color w:val="000000"/>
        </w:rPr>
        <w:t xml:space="preserve"> </w:t>
      </w:r>
      <w:r w:rsidRPr="002C02D3">
        <w:rPr>
          <w:color w:val="000000"/>
        </w:rPr>
        <w:t>Закон № 273-ФЗ «Об образовании в Российской Федерации»;</w:t>
      </w:r>
    </w:p>
    <w:p w:rsidR="00483B86" w:rsidRPr="002C02D3" w:rsidRDefault="00483B86" w:rsidP="002C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2D3">
        <w:rPr>
          <w:rFonts w:ascii="Times New Roman" w:hAnsi="Times New Roman" w:cs="Times New Roman"/>
          <w:sz w:val="24"/>
          <w:szCs w:val="24"/>
        </w:rPr>
        <w:t>-</w:t>
      </w:r>
      <w:r w:rsidR="002C02D3" w:rsidRPr="002C02D3">
        <w:rPr>
          <w:rFonts w:ascii="Times New Roman" w:hAnsi="Times New Roman" w:cs="Times New Roman"/>
          <w:sz w:val="24"/>
          <w:szCs w:val="24"/>
        </w:rPr>
        <w:t xml:space="preserve"> Ф</w:t>
      </w:r>
      <w:r w:rsidR="002C02D3" w:rsidRPr="002C02D3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едеральный государственный образовательный </w:t>
      </w:r>
      <w:r w:rsidR="002C02D3" w:rsidRPr="002C02D3">
        <w:rPr>
          <w:rFonts w:ascii="Times New Roman" w:hAnsi="Times New Roman" w:cs="Times New Roman"/>
          <w:sz w:val="24"/>
          <w:szCs w:val="24"/>
        </w:rPr>
        <w:t>стандарт</w:t>
      </w:r>
      <w:r w:rsidR="002C02D3" w:rsidRPr="002C02D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C02D3" w:rsidRPr="002C02D3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 по специальности 19.02.10 Технология продукции общественного питания.</w:t>
      </w:r>
      <w:r w:rsidRPr="002C02D3">
        <w:rPr>
          <w:rStyle w:val="dash041e005f0441005f043d005f043e005f0432005f043d005f043e005f0439005f0020005f0442005f0435005f043a005f0441005f0442005f00202005f005fchar1char1"/>
          <w:bCs/>
        </w:rPr>
        <w:t xml:space="preserve">, утвержденный приказом Министерства образования и науки Российской Федерации от </w:t>
      </w:r>
      <w:r w:rsidR="002C02D3">
        <w:br/>
      </w:r>
      <w:r w:rsidR="002C02D3" w:rsidRPr="002C02D3">
        <w:rPr>
          <w:rFonts w:ascii="Times New Roman" w:hAnsi="Times New Roman" w:cs="Times New Roman"/>
          <w:color w:val="000000"/>
          <w:sz w:val="24"/>
          <w:szCs w:val="24"/>
        </w:rPr>
        <w:t>от 22 апреля 2014 г. N 384</w:t>
      </w:r>
      <w:r w:rsidR="002C02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3B86" w:rsidRDefault="002C02D3" w:rsidP="002C0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B86" w:rsidRPr="002C02D3">
        <w:rPr>
          <w:rFonts w:ascii="Times New Roman" w:hAnsi="Times New Roman" w:cs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2C02D3" w:rsidRPr="002C02D3" w:rsidRDefault="002C02D3" w:rsidP="002C0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86" w:rsidRPr="000A3F0B" w:rsidRDefault="00483B86" w:rsidP="002C0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2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83B86" w:rsidRDefault="00483B86" w:rsidP="002C02D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83B86" w:rsidRPr="000A3F0B" w:rsidRDefault="00483B86" w:rsidP="002C02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483B86" w:rsidRDefault="00483B86" w:rsidP="002C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у студентов комплексное представление о культурно-историческом своеобразии России, ее месте в мировой и европейской цивилизации; ввести в круг исторических проблем, связанных с областью будущей профессиональной деятельности, выработать навыки получения, анализа и обобщения исторической информации. </w:t>
      </w:r>
    </w:p>
    <w:p w:rsidR="00483B86" w:rsidRDefault="00483B86" w:rsidP="002C0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83B86" w:rsidRDefault="00483B86" w:rsidP="002C0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83B86" w:rsidRDefault="00483B86" w:rsidP="002C0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83B86" w:rsidRDefault="00483B86" w:rsidP="002C0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483B86" w:rsidRDefault="00483B86" w:rsidP="002C02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83B86" w:rsidRDefault="00483B86" w:rsidP="002C0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B86" w:rsidRPr="002D052C" w:rsidRDefault="00483B86" w:rsidP="002C0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B86" w:rsidRDefault="00483B86" w:rsidP="002C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C02D3" w:rsidRDefault="00092029" w:rsidP="002C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Максимальной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  56</w:t>
      </w:r>
      <w:r w:rsidRPr="005A05F4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2C02D3" w:rsidRDefault="00092029" w:rsidP="002C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>
        <w:rPr>
          <w:rFonts w:ascii="Times New Roman" w:hAnsi="Times New Roman" w:cs="Times New Roman"/>
          <w:sz w:val="24"/>
          <w:szCs w:val="24"/>
        </w:rPr>
        <w:t xml:space="preserve">агрузки обучающегося 48 </w:t>
      </w:r>
      <w:r w:rsidRPr="005A05F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092029" w:rsidRDefault="00092029" w:rsidP="002C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8 часов, из них:</w:t>
      </w:r>
    </w:p>
    <w:p w:rsidR="00092029" w:rsidRPr="009519FE" w:rsidRDefault="00092029" w:rsidP="002C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– 2 часа.</w:t>
      </w:r>
    </w:p>
    <w:p w:rsidR="00717850" w:rsidRDefault="00717850">
      <w:bookmarkStart w:id="0" w:name="_GoBack"/>
      <w:bookmarkEnd w:id="0"/>
    </w:p>
    <w:sectPr w:rsidR="00717850" w:rsidSect="0080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86"/>
    <w:rsid w:val="00092029"/>
    <w:rsid w:val="002C02D3"/>
    <w:rsid w:val="00483B86"/>
    <w:rsid w:val="00717850"/>
    <w:rsid w:val="0080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83B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83B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83B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83B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Ирина</cp:lastModifiedBy>
  <cp:revision>4</cp:revision>
  <dcterms:created xsi:type="dcterms:W3CDTF">2017-08-31T09:06:00Z</dcterms:created>
  <dcterms:modified xsi:type="dcterms:W3CDTF">2017-08-31T10:52:00Z</dcterms:modified>
</cp:coreProperties>
</file>